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FFE98F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2C24F8" w:rsidRPr="002C24F8">
        <w:rPr>
          <w:rFonts w:ascii="Arial" w:hAnsi="Arial" w:cs="Arial"/>
          <w:b/>
          <w:kern w:val="0"/>
          <w:sz w:val="20"/>
          <w:szCs w:val="20"/>
          <w14:ligatures w14:val="none"/>
        </w:rPr>
        <w:t>(2026-ESO-271) 110/10/10 KV 25MVA GALIOS TRANSFORMATORI</w:t>
      </w:r>
      <w:r w:rsidR="002C24F8">
        <w:rPr>
          <w:rFonts w:ascii="Arial" w:hAnsi="Arial" w:cs="Arial"/>
          <w:b/>
          <w:kern w:val="0"/>
          <w:sz w:val="20"/>
          <w:szCs w:val="20"/>
          <w14:ligatures w14:val="none"/>
        </w:rPr>
        <w:t>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4A5468EC"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Siūlomų prekių, paslaugų ar darbų technines ir kokybines charakteristikas apibrėžiantys dokumentai; </w:t>
      </w:r>
    </w:p>
    <w:p w14:paraId="5B1DA8A5" w14:textId="1873B9BE" w:rsidR="009A666F" w:rsidRPr="0046720B" w:rsidRDefault="2ACE61D6" w:rsidP="009A666F">
      <w:pPr>
        <w:pStyle w:val="ListParagraph"/>
        <w:numPr>
          <w:ilvl w:val="0"/>
          <w:numId w:val="44"/>
        </w:numPr>
        <w:tabs>
          <w:tab w:val="left" w:pos="567"/>
        </w:tabs>
        <w:spacing w:after="0" w:line="240" w:lineRule="auto"/>
        <w:jc w:val="both"/>
        <w:rPr>
          <w:rFonts w:ascii="Arial" w:hAnsi="Arial" w:cs="Arial"/>
          <w:sz w:val="20"/>
          <w:szCs w:val="20"/>
        </w:rPr>
      </w:pPr>
      <w:r w:rsidRPr="3ACE37CB">
        <w:rPr>
          <w:rFonts w:ascii="Arial" w:hAnsi="Arial" w:cs="Arial"/>
          <w:sz w:val="20"/>
          <w:szCs w:val="20"/>
        </w:rPr>
        <w:t>A</w:t>
      </w:r>
      <w:r w:rsidR="009A666F" w:rsidRPr="3ACE37CB">
        <w:rPr>
          <w:rFonts w:ascii="Arial" w:hAnsi="Arial" w:cs="Arial"/>
          <w:sz w:val="20"/>
          <w:szCs w:val="20"/>
        </w:rPr>
        <w:t>plinkosaug</w:t>
      </w:r>
      <w:r w:rsidR="4AA0514C" w:rsidRPr="3ACE37CB">
        <w:rPr>
          <w:rFonts w:ascii="Arial" w:hAnsi="Arial" w:cs="Arial"/>
          <w:sz w:val="20"/>
          <w:szCs w:val="20"/>
        </w:rPr>
        <w:t>inė</w:t>
      </w:r>
      <w:r w:rsidR="009A666F" w:rsidRPr="3ACE37CB">
        <w:rPr>
          <w:rFonts w:ascii="Arial" w:hAnsi="Arial" w:cs="Arial"/>
          <w:sz w:val="20"/>
          <w:szCs w:val="20"/>
        </w:rPr>
        <w:t xml:space="preserve"> produkt</w:t>
      </w:r>
      <w:r w:rsidR="649404C6" w:rsidRPr="3ACE37CB">
        <w:rPr>
          <w:rFonts w:ascii="Arial" w:hAnsi="Arial" w:cs="Arial"/>
          <w:sz w:val="20"/>
          <w:szCs w:val="20"/>
        </w:rPr>
        <w:t>o</w:t>
      </w:r>
      <w:r w:rsidR="009A666F" w:rsidRPr="3ACE37CB">
        <w:rPr>
          <w:rFonts w:ascii="Arial" w:hAnsi="Arial" w:cs="Arial"/>
          <w:sz w:val="20"/>
          <w:szCs w:val="20"/>
        </w:rPr>
        <w:t xml:space="preserve"> deklaracija, EPD </w:t>
      </w:r>
      <w:r w:rsidR="009A666F" w:rsidRPr="3ACE37CB">
        <w:rPr>
          <w:rFonts w:ascii="Arial" w:hAnsi="Arial" w:cs="Arial"/>
          <w:i/>
          <w:iCs/>
          <w:color w:val="365F91"/>
          <w:sz w:val="20"/>
          <w:szCs w:val="20"/>
        </w:rPr>
        <w:t>(jei teikiama)</w:t>
      </w:r>
      <w:r w:rsidR="009A666F" w:rsidRPr="3ACE37CB">
        <w:rPr>
          <w:rFonts w:ascii="Arial" w:hAnsi="Arial" w:cs="Arial"/>
          <w:sz w:val="20"/>
          <w:szCs w:val="20"/>
        </w:rPr>
        <w:t xml:space="preserve">; </w:t>
      </w:r>
    </w:p>
    <w:p w14:paraId="7C329CD8" w14:textId="77777777"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423F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6423F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6423F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423F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122DC91E" w:rsidR="00E355C2" w:rsidRPr="00C70590" w:rsidRDefault="00E355C2" w:rsidP="00E355C2">
      <w:pPr>
        <w:tabs>
          <w:tab w:val="left" w:pos="567"/>
        </w:tabs>
        <w:spacing w:after="0" w:line="240" w:lineRule="auto"/>
        <w:jc w:val="center"/>
        <w:rPr>
          <w:rFonts w:ascii="Arial" w:hAnsi="Arial" w:cs="Arial"/>
          <w:b/>
          <w:bCs/>
          <w:sz w:val="20"/>
          <w:szCs w:val="20"/>
        </w:rPr>
      </w:pPr>
      <w:r w:rsidRPr="7D8C74F5">
        <w:rPr>
          <w:rFonts w:ascii="Arial" w:hAnsi="Arial" w:cs="Arial"/>
          <w:b/>
          <w:bCs/>
          <w:sz w:val="20"/>
          <w:szCs w:val="20"/>
        </w:rPr>
        <w:t>SIŪLOMI EKONOMINIO NAUDINGUMO PARAMETRA</w:t>
      </w:r>
      <w:r w:rsidR="1CDD5CE5" w:rsidRPr="7D8C74F5">
        <w:rPr>
          <w:rFonts w:ascii="Arial" w:hAnsi="Arial" w:cs="Arial"/>
          <w:b/>
          <w:bCs/>
          <w:sz w:val="20"/>
          <w:szCs w:val="20"/>
        </w:rPr>
        <w:t>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459"/>
        <w:gridCol w:w="4681"/>
      </w:tblGrid>
      <w:tr w:rsidR="00161043" w:rsidRPr="00C70590" w14:paraId="218D8C4C" w14:textId="77777777" w:rsidTr="017EE992">
        <w:trPr>
          <w:trHeight w:val="370"/>
        </w:trPr>
        <w:tc>
          <w:tcPr>
            <w:tcW w:w="4459" w:type="dxa"/>
            <w:shd w:val="clear" w:color="auto" w:fill="DBE5F1"/>
            <w:vAlign w:val="center"/>
          </w:tcPr>
          <w:p w14:paraId="2CEF2AFA"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017EE992">
        <w:trPr>
          <w:trHeight w:val="433"/>
        </w:trPr>
        <w:tc>
          <w:tcPr>
            <w:tcW w:w="4459" w:type="dxa"/>
            <w:shd w:val="clear" w:color="auto" w:fill="DBE5F1"/>
            <w:vAlign w:val="center"/>
          </w:tcPr>
          <w:p w14:paraId="4E4BFD46" w14:textId="77777777" w:rsidR="00161043" w:rsidRPr="00795238" w:rsidRDefault="00161043" w:rsidP="003E2808">
            <w:pPr>
              <w:tabs>
                <w:tab w:val="num" w:pos="1080"/>
                <w:tab w:val="left" w:pos="7655"/>
              </w:tabs>
              <w:contextualSpacing/>
              <w:jc w:val="both"/>
              <w:rPr>
                <w:rFonts w:ascii="Arial" w:hAnsi="Arial" w:cs="Arial"/>
                <w:b/>
                <w:noProof/>
                <w:sz w:val="18"/>
                <w:szCs w:val="18"/>
              </w:rPr>
            </w:pPr>
            <w:r w:rsidRPr="003B2191">
              <w:rPr>
                <w:rFonts w:ascii="Arial" w:hAnsi="Arial" w:cs="Arial"/>
                <w:b/>
                <w:noProof/>
                <w:sz w:val="18"/>
                <w:szCs w:val="18"/>
              </w:rPr>
              <w:t>Produkto aplinkosaugos produktų deklaracija</w:t>
            </w:r>
            <w:r>
              <w:rPr>
                <w:rFonts w:ascii="Arial" w:hAnsi="Arial" w:cs="Arial"/>
                <w:b/>
                <w:noProof/>
                <w:sz w:val="18"/>
                <w:szCs w:val="18"/>
              </w:rPr>
              <w:t xml:space="preserve">, </w:t>
            </w:r>
            <w:r w:rsidRPr="00FA56DA">
              <w:rPr>
                <w:rFonts w:ascii="Arial" w:hAnsi="Arial" w:cs="Arial"/>
                <w:b/>
                <w:noProof/>
                <w:sz w:val="18"/>
                <w:szCs w:val="18"/>
              </w:rPr>
              <w:t>EPD (T</w:t>
            </w:r>
            <w:r w:rsidRPr="00FA56DA">
              <w:rPr>
                <w:rFonts w:ascii="Arial" w:hAnsi="Arial" w:cs="Arial"/>
                <w:b/>
                <w:noProof/>
                <w:sz w:val="18"/>
                <w:szCs w:val="18"/>
                <w:vertAlign w:val="subscript"/>
              </w:rPr>
              <w:t>1</w:t>
            </w:r>
            <w:r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161043" w:rsidRPr="00C70590" w14:paraId="6577B3A5" w14:textId="77777777" w:rsidTr="017EE992">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ListParagraph"/>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3FF"/>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70D3B"/>
    <w:rsid w:val="00980029"/>
    <w:rsid w:val="00981F16"/>
    <w:rsid w:val="00982B52"/>
    <w:rsid w:val="009849EE"/>
    <w:rsid w:val="009929D3"/>
    <w:rsid w:val="009946C4"/>
    <w:rsid w:val="00994B20"/>
    <w:rsid w:val="00996190"/>
    <w:rsid w:val="009A124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15A"/>
    <w:rsid w:val="00B93C20"/>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07CB8"/>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34F"/>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371AF"/>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17EE992"/>
    <w:rsid w:val="1CDD5CE5"/>
    <w:rsid w:val="2ACE61D6"/>
    <w:rsid w:val="3ACE37CB"/>
    <w:rsid w:val="4AA0514C"/>
    <w:rsid w:val="649404C6"/>
    <w:rsid w:val="7D8C7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423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763ACA"/>
    <w:rsid w:val="008E4D4E"/>
    <w:rsid w:val="00970D3B"/>
    <w:rsid w:val="009E3785"/>
    <w:rsid w:val="00AB421C"/>
    <w:rsid w:val="00AE691A"/>
    <w:rsid w:val="00B079AC"/>
    <w:rsid w:val="00B95665"/>
    <w:rsid w:val="00C46D5A"/>
    <w:rsid w:val="00D33D2E"/>
    <w:rsid w:val="00DA2692"/>
    <w:rsid w:val="00E07CB8"/>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68E0A356-5B65-44BB-AD0C-DA87BCB7E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www.w3.org/XML/1998/namespace"/>
    <ds:schemaRef ds:uri="174e2526-1205-4a65-b23b-c71d1ac53409"/>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3db48862-3d5a-4b5b-a8ee-b1270852f994"/>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5217</Words>
  <Characters>2975</Characters>
  <Application>Microsoft Office Word</Application>
  <DocSecurity>0</DocSecurity>
  <Lines>24</Lines>
  <Paragraphs>16</Paragraphs>
  <ScaleCrop>false</ScaleCrop>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4</cp:revision>
  <dcterms:created xsi:type="dcterms:W3CDTF">2026-04-17T09:06:00Z</dcterms:created>
  <dcterms:modified xsi:type="dcterms:W3CDTF">2026-04-24T08:58:00Z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